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93" w:rsidRPr="00DD1A93" w:rsidRDefault="00DD1A93" w:rsidP="00DD1A93">
      <w:pPr>
        <w:pStyle w:val="a7"/>
        <w:spacing w:line="360" w:lineRule="auto"/>
        <w:rPr>
          <w:szCs w:val="24"/>
          <w:bdr w:val="single" w:sz="4" w:space="0" w:color="auto"/>
        </w:rPr>
      </w:pPr>
      <w:bookmarkStart w:id="0" w:name="_GoBack"/>
      <w:bookmarkEnd w:id="0"/>
      <w:r w:rsidRPr="00DD1A93">
        <w:rPr>
          <w:rFonts w:hint="eastAsia"/>
          <w:szCs w:val="24"/>
          <w:bdr w:val="single" w:sz="4" w:space="0" w:color="auto"/>
        </w:rPr>
        <w:t>附件一</w:t>
      </w:r>
    </w:p>
    <w:p w:rsidR="00DD1A93" w:rsidRPr="00664EDB" w:rsidRDefault="00DD1A93" w:rsidP="00DD1A93">
      <w:pPr>
        <w:pStyle w:val="a7"/>
        <w:spacing w:line="360" w:lineRule="auto"/>
        <w:rPr>
          <w:szCs w:val="24"/>
        </w:rPr>
      </w:pPr>
      <w:r w:rsidRPr="00664EDB">
        <w:rPr>
          <w:rFonts w:hint="eastAsia"/>
          <w:szCs w:val="24"/>
        </w:rPr>
        <w:t>簡章</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臺北市私立立人國際中小學是一所國際雙語學校，創校於</w:t>
      </w:r>
      <w:r w:rsidRPr="00664EDB">
        <w:rPr>
          <w:rFonts w:ascii="Helvetica" w:eastAsia="新細明體" w:hAnsi="Helvetica" w:cs="Helvetica"/>
          <w:kern w:val="0"/>
          <w:sz w:val="21"/>
          <w:szCs w:val="21"/>
        </w:rPr>
        <w:t>1957</w:t>
      </w:r>
      <w:r w:rsidRPr="00664EDB">
        <w:rPr>
          <w:rFonts w:ascii="Helvetica" w:eastAsia="新細明體" w:hAnsi="Helvetica" w:cs="Helvetica"/>
          <w:kern w:val="0"/>
          <w:sz w:val="21"/>
          <w:szCs w:val="21"/>
        </w:rPr>
        <w:t>年，中英文並重，中英文課程皆由專業教師授課。立人更有獨特的領導力課程，培育孩子養成七個好習慣及領袖特質。鑑於立人辦學精緻優質，海外重視雙語能力的家長紛紛要求利用暑假期間安排孩子用短期遊學方式來立人學習。</w:t>
      </w:r>
      <w:r w:rsidRPr="00664EDB">
        <w:rPr>
          <w:rFonts w:ascii="Helvetica" w:eastAsia="新細明體" w:hAnsi="Helvetica" w:cs="Helvetica"/>
          <w:kern w:val="0"/>
          <w:sz w:val="21"/>
          <w:szCs w:val="21"/>
        </w:rPr>
        <w:t>2017</w:t>
      </w:r>
      <w:r w:rsidRPr="00664EDB">
        <w:rPr>
          <w:rFonts w:ascii="Helvetica" w:eastAsia="新細明體" w:hAnsi="Helvetica" w:cs="Helvetica"/>
          <w:kern w:val="0"/>
          <w:sz w:val="21"/>
          <w:szCs w:val="21"/>
        </w:rPr>
        <w:t>年暑假，立人特別為海內外學子量身訂做「全球菁英領袖營」，孩子們在立人雙語環境薰陶下，輕鬆愉快學習，海內外學生一同進行校外教學和住宿體驗，渡過一個愉快充實的暑假。</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Lih-Jen International Private School K-9 was founded in 1957. As a fully bilingual school, we place equal emphasis on both Chinese and English. There are 14 English classes per week, equipping every student at Lih-Jen to speak both languages fluently. Parents from all over the world send their children to Lih-Jen during summer vacation for a holistic Chinese learning experience. The 2017 Chinese Summer Camp at Lih-Jen combines effective language immersion with exciting cultural adventures, including field trips and an overnight camping trip with local students. Campers will not only enjoy their summer abroad, but also become more proficient in Mandarin.</w:t>
      </w:r>
    </w:p>
    <w:p w:rsidR="00DD1A93" w:rsidRPr="00664EDB" w:rsidRDefault="00DD1A93" w:rsidP="00DD1A93">
      <w:pPr>
        <w:widowControl/>
        <w:shd w:val="clear" w:color="auto" w:fill="FFFFFF"/>
        <w:snapToGrid/>
        <w:spacing w:before="300" w:after="150"/>
        <w:outlineLvl w:val="1"/>
        <w:rPr>
          <w:rFonts w:ascii="inherit" w:eastAsia="新細明體" w:hAnsi="inherit" w:cs="Helvetica" w:hint="eastAsia"/>
          <w:kern w:val="0"/>
          <w:sz w:val="32"/>
          <w:szCs w:val="32"/>
        </w:rPr>
      </w:pPr>
      <w:r w:rsidRPr="00664EDB">
        <w:rPr>
          <w:rFonts w:ascii="inherit" w:eastAsia="新細明體" w:hAnsi="inherit" w:cs="Helvetica"/>
          <w:kern w:val="0"/>
          <w:sz w:val="32"/>
          <w:szCs w:val="32"/>
        </w:rPr>
        <w:t>營隊特色</w:t>
      </w:r>
      <w:r w:rsidRPr="00664EDB">
        <w:rPr>
          <w:rFonts w:ascii="inherit" w:eastAsia="新細明體" w:hAnsi="inherit" w:cs="Helvetica"/>
          <w:kern w:val="0"/>
          <w:sz w:val="32"/>
          <w:szCs w:val="32"/>
        </w:rPr>
        <w:t xml:space="preserve"> Features</w:t>
      </w:r>
    </w:p>
    <w:p w:rsidR="00DD1A93" w:rsidRPr="00664EDB" w:rsidRDefault="00DD1A93" w:rsidP="00DD1A93">
      <w:pPr>
        <w:widowControl/>
        <w:numPr>
          <w:ilvl w:val="0"/>
          <w:numId w:val="1"/>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提供海外學生在立人全華語環境的薰陶下，輕鬆愉快學習中文。</w:t>
      </w:r>
    </w:p>
    <w:p w:rsidR="00DD1A93" w:rsidRPr="00664EDB" w:rsidRDefault="00DD1A93" w:rsidP="00DD1A93">
      <w:pPr>
        <w:widowControl/>
        <w:numPr>
          <w:ilvl w:val="0"/>
          <w:numId w:val="1"/>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提供海外學生體驗中國傳統文化藝術及民俗技藝。</w:t>
      </w:r>
    </w:p>
    <w:p w:rsidR="00DD1A93" w:rsidRPr="00664EDB" w:rsidRDefault="00DD1A93" w:rsidP="00DD1A93">
      <w:pPr>
        <w:widowControl/>
        <w:numPr>
          <w:ilvl w:val="0"/>
          <w:numId w:val="1"/>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學習認識並尊重東西方文化與不同的生活習慣。</w:t>
      </w:r>
    </w:p>
    <w:p w:rsidR="00DD1A93" w:rsidRPr="00664EDB" w:rsidRDefault="00DD1A93" w:rsidP="00DD1A93">
      <w:pPr>
        <w:widowControl/>
        <w:numPr>
          <w:ilvl w:val="0"/>
          <w:numId w:val="1"/>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Overseas students are able to pick up the language easily in a fully immersive environment.</w:t>
      </w:r>
    </w:p>
    <w:p w:rsidR="00DD1A93" w:rsidRPr="00664EDB" w:rsidRDefault="00DD1A93" w:rsidP="00DD1A93">
      <w:pPr>
        <w:widowControl/>
        <w:numPr>
          <w:ilvl w:val="0"/>
          <w:numId w:val="1"/>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Language learning is balanced with exposure to Chinese cultural traditions and folk art.</w:t>
      </w:r>
    </w:p>
    <w:p w:rsidR="00DD1A93" w:rsidRPr="00664EDB" w:rsidRDefault="00DD1A93" w:rsidP="00DD1A93">
      <w:pPr>
        <w:widowControl/>
        <w:numPr>
          <w:ilvl w:val="0"/>
          <w:numId w:val="1"/>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The Chinese Summer Camp values cultural differences and teaches students to respect others as well.</w:t>
      </w:r>
    </w:p>
    <w:p w:rsidR="00DD1A93" w:rsidRPr="00664EDB" w:rsidRDefault="00DD1A93" w:rsidP="00DD1A93">
      <w:pPr>
        <w:widowControl/>
        <w:shd w:val="clear" w:color="auto" w:fill="FFFFFF"/>
        <w:snapToGrid/>
        <w:spacing w:before="300" w:after="150"/>
        <w:outlineLvl w:val="1"/>
        <w:rPr>
          <w:rFonts w:ascii="inherit" w:eastAsia="新細明體" w:hAnsi="inherit" w:cs="Helvetica" w:hint="eastAsia"/>
          <w:kern w:val="0"/>
          <w:sz w:val="32"/>
          <w:szCs w:val="32"/>
        </w:rPr>
      </w:pPr>
      <w:r w:rsidRPr="00664EDB">
        <w:rPr>
          <w:rFonts w:ascii="inherit" w:eastAsia="新細明體" w:hAnsi="inherit" w:cs="Helvetica"/>
          <w:kern w:val="0"/>
          <w:sz w:val="32"/>
          <w:szCs w:val="32"/>
        </w:rPr>
        <w:t>活動時間</w:t>
      </w:r>
      <w:r w:rsidRPr="00664EDB">
        <w:rPr>
          <w:rFonts w:ascii="inherit" w:eastAsia="新細明體" w:hAnsi="inherit" w:cs="Helvetica"/>
          <w:kern w:val="0"/>
          <w:sz w:val="32"/>
          <w:szCs w:val="32"/>
        </w:rPr>
        <w:t xml:space="preserve"> Schedule </w:t>
      </w:r>
    </w:p>
    <w:p w:rsidR="00DD1A93" w:rsidRPr="00664EDB" w:rsidRDefault="00DD1A93" w:rsidP="00DD1A93">
      <w:pPr>
        <w:widowControl/>
        <w:numPr>
          <w:ilvl w:val="0"/>
          <w:numId w:val="2"/>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2017</w:t>
      </w:r>
      <w:r w:rsidRPr="00664EDB">
        <w:rPr>
          <w:rFonts w:ascii="Helvetica" w:eastAsia="新細明體" w:hAnsi="Helvetica" w:cs="Helvetica"/>
          <w:kern w:val="0"/>
          <w:sz w:val="21"/>
          <w:szCs w:val="21"/>
        </w:rPr>
        <w:t>年</w:t>
      </w:r>
      <w:r w:rsidRPr="00664EDB">
        <w:rPr>
          <w:rFonts w:ascii="Helvetica" w:eastAsia="新細明體" w:hAnsi="Helvetica" w:cs="Helvetica"/>
          <w:kern w:val="0"/>
          <w:sz w:val="21"/>
          <w:szCs w:val="21"/>
        </w:rPr>
        <w:t>7</w:t>
      </w:r>
      <w:r w:rsidRPr="00664EDB">
        <w:rPr>
          <w:rFonts w:ascii="Helvetica" w:eastAsia="新細明體" w:hAnsi="Helvetica" w:cs="Helvetica"/>
          <w:kern w:val="0"/>
          <w:sz w:val="21"/>
          <w:szCs w:val="21"/>
        </w:rPr>
        <w:t>月</w:t>
      </w:r>
      <w:r w:rsidRPr="00664EDB">
        <w:rPr>
          <w:rFonts w:ascii="Helvetica" w:eastAsia="新細明體" w:hAnsi="Helvetica" w:cs="Helvetica"/>
          <w:kern w:val="0"/>
          <w:sz w:val="21"/>
          <w:szCs w:val="21"/>
        </w:rPr>
        <w:t>3</w:t>
      </w:r>
      <w:r w:rsidRPr="00664EDB">
        <w:rPr>
          <w:rFonts w:ascii="Helvetica" w:eastAsia="新細明體" w:hAnsi="Helvetica" w:cs="Helvetica"/>
          <w:kern w:val="0"/>
          <w:sz w:val="21"/>
          <w:szCs w:val="21"/>
        </w:rPr>
        <w:t>日</w:t>
      </w:r>
      <w:r w:rsidRPr="00664EDB">
        <w:rPr>
          <w:rFonts w:ascii="Helvetica" w:eastAsia="新細明體" w:hAnsi="Helvetica" w:cs="Helvetica"/>
          <w:kern w:val="0"/>
          <w:sz w:val="21"/>
          <w:szCs w:val="21"/>
        </w:rPr>
        <w:t>(</w:t>
      </w:r>
      <w:r w:rsidRPr="00664EDB">
        <w:rPr>
          <w:rFonts w:ascii="Helvetica" w:eastAsia="新細明體" w:hAnsi="Helvetica" w:cs="Helvetica"/>
          <w:kern w:val="0"/>
          <w:sz w:val="21"/>
          <w:szCs w:val="21"/>
        </w:rPr>
        <w:t>一</w:t>
      </w:r>
      <w:r w:rsidRPr="00664EDB">
        <w:rPr>
          <w:rFonts w:ascii="Helvetica" w:eastAsia="新細明體" w:hAnsi="Helvetica" w:cs="Helvetica"/>
          <w:kern w:val="0"/>
          <w:sz w:val="21"/>
          <w:szCs w:val="21"/>
        </w:rPr>
        <w:t>)</w:t>
      </w:r>
      <w:r w:rsidRPr="00664EDB">
        <w:rPr>
          <w:rFonts w:ascii="Helvetica" w:eastAsia="新細明體" w:hAnsi="Helvetica" w:cs="Helvetica"/>
          <w:kern w:val="0"/>
          <w:sz w:val="21"/>
          <w:szCs w:val="21"/>
        </w:rPr>
        <w:t>至</w:t>
      </w:r>
      <w:r w:rsidRPr="00664EDB">
        <w:rPr>
          <w:rFonts w:ascii="Helvetica" w:eastAsia="新細明體" w:hAnsi="Helvetica" w:cs="Helvetica"/>
          <w:kern w:val="0"/>
          <w:sz w:val="21"/>
          <w:szCs w:val="21"/>
        </w:rPr>
        <w:t>7</w:t>
      </w:r>
      <w:r w:rsidRPr="00664EDB">
        <w:rPr>
          <w:rFonts w:ascii="Helvetica" w:eastAsia="新細明體" w:hAnsi="Helvetica" w:cs="Helvetica"/>
          <w:kern w:val="0"/>
          <w:sz w:val="21"/>
          <w:szCs w:val="21"/>
        </w:rPr>
        <w:t>月</w:t>
      </w:r>
      <w:r w:rsidRPr="00664EDB">
        <w:rPr>
          <w:rFonts w:ascii="Helvetica" w:eastAsia="新細明體" w:hAnsi="Helvetica" w:cs="Helvetica"/>
          <w:kern w:val="0"/>
          <w:sz w:val="21"/>
          <w:szCs w:val="21"/>
        </w:rPr>
        <w:t>28</w:t>
      </w:r>
      <w:r w:rsidRPr="00664EDB">
        <w:rPr>
          <w:rFonts w:ascii="Helvetica" w:eastAsia="新細明體" w:hAnsi="Helvetica" w:cs="Helvetica"/>
          <w:kern w:val="0"/>
          <w:sz w:val="21"/>
          <w:szCs w:val="21"/>
        </w:rPr>
        <w:t>日</w:t>
      </w:r>
      <w:r w:rsidRPr="00664EDB">
        <w:rPr>
          <w:rFonts w:ascii="Helvetica" w:eastAsia="新細明體" w:hAnsi="Helvetica" w:cs="Helvetica"/>
          <w:kern w:val="0"/>
          <w:sz w:val="21"/>
          <w:szCs w:val="21"/>
        </w:rPr>
        <w:t>(</w:t>
      </w:r>
      <w:r w:rsidRPr="00664EDB">
        <w:rPr>
          <w:rFonts w:ascii="Helvetica" w:eastAsia="新細明體" w:hAnsi="Helvetica" w:cs="Helvetica"/>
          <w:kern w:val="0"/>
          <w:sz w:val="21"/>
          <w:szCs w:val="21"/>
        </w:rPr>
        <w:t>五</w:t>
      </w:r>
      <w:r w:rsidRPr="00664EDB">
        <w:rPr>
          <w:rFonts w:ascii="Helvetica" w:eastAsia="新細明體" w:hAnsi="Helvetica" w:cs="Helvetica"/>
          <w:kern w:val="0"/>
          <w:sz w:val="21"/>
          <w:szCs w:val="21"/>
        </w:rPr>
        <w:t>)</w:t>
      </w:r>
      <w:r w:rsidRPr="00664EDB">
        <w:rPr>
          <w:rFonts w:ascii="Helvetica" w:eastAsia="新細明體" w:hAnsi="Helvetica" w:cs="Helvetica"/>
          <w:kern w:val="0"/>
          <w:sz w:val="21"/>
          <w:szCs w:val="21"/>
        </w:rPr>
        <w:t>共計</w:t>
      </w:r>
      <w:r w:rsidRPr="00664EDB">
        <w:rPr>
          <w:rFonts w:ascii="Helvetica" w:eastAsia="新細明體" w:hAnsi="Helvetica" w:cs="Helvetica"/>
          <w:kern w:val="0"/>
          <w:sz w:val="21"/>
          <w:szCs w:val="21"/>
        </w:rPr>
        <w:t>4</w:t>
      </w:r>
      <w:r w:rsidRPr="00664EDB">
        <w:rPr>
          <w:rFonts w:ascii="Helvetica" w:eastAsia="新細明體" w:hAnsi="Helvetica" w:cs="Helvetica"/>
          <w:kern w:val="0"/>
          <w:sz w:val="21"/>
          <w:szCs w:val="21"/>
        </w:rPr>
        <w:t>週，</w:t>
      </w:r>
      <w:r w:rsidRPr="00664EDB">
        <w:rPr>
          <w:rFonts w:ascii="Helvetica" w:eastAsia="新細明體" w:hAnsi="Helvetica" w:cs="Helvetica"/>
          <w:b/>
          <w:bCs/>
          <w:kern w:val="0"/>
          <w:sz w:val="21"/>
          <w:szCs w:val="21"/>
        </w:rPr>
        <w:t>也可選擇</w:t>
      </w:r>
      <w:r w:rsidRPr="00664EDB">
        <w:rPr>
          <w:rFonts w:ascii="Helvetica" w:eastAsia="新細明體" w:hAnsi="Helvetica" w:cs="Helvetica"/>
          <w:b/>
          <w:bCs/>
          <w:kern w:val="0"/>
          <w:sz w:val="21"/>
          <w:szCs w:val="21"/>
        </w:rPr>
        <w:t>2</w:t>
      </w:r>
      <w:r w:rsidRPr="00664EDB">
        <w:rPr>
          <w:rFonts w:ascii="Helvetica" w:eastAsia="新細明體" w:hAnsi="Helvetica" w:cs="Helvetica"/>
          <w:b/>
          <w:bCs/>
          <w:kern w:val="0"/>
          <w:sz w:val="21"/>
          <w:szCs w:val="21"/>
        </w:rPr>
        <w:t>週</w:t>
      </w:r>
    </w:p>
    <w:p w:rsidR="00DD1A93" w:rsidRPr="00664EDB" w:rsidRDefault="00DD1A93" w:rsidP="00DD1A93">
      <w:pPr>
        <w:widowControl/>
        <w:numPr>
          <w:ilvl w:val="0"/>
          <w:numId w:val="2"/>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每週自週一至週五，上課五天，</w:t>
      </w:r>
      <w:r w:rsidRPr="00664EDB">
        <w:rPr>
          <w:rFonts w:ascii="Helvetica" w:eastAsia="新細明體" w:hAnsi="Helvetica" w:cs="Helvetica"/>
          <w:kern w:val="0"/>
          <w:sz w:val="21"/>
          <w:szCs w:val="21"/>
        </w:rPr>
        <w:t>08:00</w:t>
      </w:r>
      <w:r w:rsidRPr="00664EDB">
        <w:rPr>
          <w:rFonts w:ascii="Helvetica" w:eastAsia="新細明體" w:hAnsi="Helvetica" w:cs="Helvetica"/>
          <w:kern w:val="0"/>
          <w:sz w:val="21"/>
          <w:szCs w:val="21"/>
        </w:rPr>
        <w:t>～</w:t>
      </w:r>
      <w:r w:rsidRPr="00664EDB">
        <w:rPr>
          <w:rFonts w:ascii="Helvetica" w:eastAsia="新細明體" w:hAnsi="Helvetica" w:cs="Helvetica"/>
          <w:kern w:val="0"/>
          <w:sz w:val="21"/>
          <w:szCs w:val="21"/>
        </w:rPr>
        <w:t>16:10</w:t>
      </w:r>
    </w:p>
    <w:p w:rsidR="00DD1A93" w:rsidRPr="00664EDB" w:rsidRDefault="00DD1A93" w:rsidP="00DD1A93">
      <w:pPr>
        <w:widowControl/>
        <w:numPr>
          <w:ilvl w:val="0"/>
          <w:numId w:val="2"/>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 xml:space="preserve">July 3 (Monday) to July 28 (Friday), 2017, for a total of four weeks (a </w:t>
      </w:r>
      <w:r w:rsidRPr="00664EDB">
        <w:rPr>
          <w:rFonts w:ascii="Helvetica" w:eastAsia="新細明體" w:hAnsi="Helvetica" w:cs="Helvetica"/>
          <w:b/>
          <w:bCs/>
          <w:kern w:val="0"/>
          <w:sz w:val="21"/>
          <w:szCs w:val="21"/>
        </w:rPr>
        <w:t>two-week course is also available)</w:t>
      </w:r>
    </w:p>
    <w:p w:rsidR="00DD1A93" w:rsidRPr="00664EDB" w:rsidRDefault="00DD1A93" w:rsidP="00DD1A93">
      <w:pPr>
        <w:widowControl/>
        <w:numPr>
          <w:ilvl w:val="0"/>
          <w:numId w:val="2"/>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Five days a week (Mon-Fri), 08:00</w:t>
      </w:r>
      <w:r w:rsidRPr="00664EDB">
        <w:rPr>
          <w:rFonts w:ascii="Helvetica" w:eastAsia="新細明體" w:hAnsi="Helvetica" w:cs="Helvetica"/>
          <w:kern w:val="0"/>
          <w:sz w:val="21"/>
          <w:szCs w:val="21"/>
        </w:rPr>
        <w:t>～</w:t>
      </w:r>
      <w:r w:rsidRPr="00664EDB">
        <w:rPr>
          <w:rFonts w:ascii="Helvetica" w:eastAsia="新細明體" w:hAnsi="Helvetica" w:cs="Helvetica"/>
          <w:kern w:val="0"/>
          <w:sz w:val="21"/>
          <w:szCs w:val="21"/>
        </w:rPr>
        <w:t>16:10</w:t>
      </w:r>
    </w:p>
    <w:p w:rsidR="00DD1A93" w:rsidRPr="00664EDB" w:rsidRDefault="00DD1A93" w:rsidP="00DD1A93">
      <w:pPr>
        <w:widowControl/>
        <w:shd w:val="clear" w:color="auto" w:fill="FFFFFF"/>
        <w:snapToGrid/>
        <w:spacing w:before="300" w:after="150"/>
        <w:outlineLvl w:val="1"/>
        <w:rPr>
          <w:rFonts w:ascii="inherit" w:eastAsia="新細明體" w:hAnsi="inherit" w:cs="Helvetica" w:hint="eastAsia"/>
          <w:kern w:val="0"/>
          <w:sz w:val="32"/>
          <w:szCs w:val="32"/>
        </w:rPr>
      </w:pPr>
      <w:r w:rsidRPr="00664EDB">
        <w:rPr>
          <w:rFonts w:ascii="inherit" w:eastAsia="新細明體" w:hAnsi="inherit" w:cs="Helvetica"/>
          <w:kern w:val="0"/>
          <w:sz w:val="32"/>
          <w:szCs w:val="32"/>
        </w:rPr>
        <w:lastRenderedPageBreak/>
        <w:t>分班方式</w:t>
      </w:r>
      <w:r w:rsidRPr="00664EDB">
        <w:rPr>
          <w:rFonts w:ascii="inherit" w:eastAsia="新細明體" w:hAnsi="inherit" w:cs="Helvetica"/>
          <w:kern w:val="0"/>
          <w:sz w:val="32"/>
          <w:szCs w:val="32"/>
        </w:rPr>
        <w:t xml:space="preserve"> Class and Leveling</w:t>
      </w:r>
    </w:p>
    <w:p w:rsidR="00DD1A93" w:rsidRPr="00664EDB" w:rsidRDefault="00DD1A93" w:rsidP="00DD1A93">
      <w:pPr>
        <w:widowControl/>
        <w:numPr>
          <w:ilvl w:val="0"/>
          <w:numId w:val="3"/>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3</w:t>
      </w:r>
      <w:r w:rsidRPr="00664EDB">
        <w:rPr>
          <w:rFonts w:ascii="Helvetica" w:eastAsia="新細明體" w:hAnsi="Helvetica" w:cs="Helvetica"/>
          <w:kern w:val="0"/>
          <w:sz w:val="21"/>
          <w:szCs w:val="21"/>
        </w:rPr>
        <w:t>至</w:t>
      </w:r>
      <w:r w:rsidRPr="00664EDB">
        <w:rPr>
          <w:rFonts w:ascii="Helvetica" w:eastAsia="新細明體" w:hAnsi="Helvetica" w:cs="Helvetica"/>
          <w:kern w:val="0"/>
          <w:sz w:val="21"/>
          <w:szCs w:val="21"/>
        </w:rPr>
        <w:t>6</w:t>
      </w:r>
      <w:r w:rsidRPr="00664EDB">
        <w:rPr>
          <w:rFonts w:ascii="Helvetica" w:eastAsia="新細明體" w:hAnsi="Helvetica" w:cs="Helvetica"/>
          <w:kern w:val="0"/>
          <w:sz w:val="21"/>
          <w:szCs w:val="21"/>
        </w:rPr>
        <w:t>歲</w:t>
      </w:r>
      <w:r w:rsidRPr="00664EDB">
        <w:rPr>
          <w:rFonts w:ascii="Helvetica" w:eastAsia="新細明體" w:hAnsi="Helvetica" w:cs="Helvetica"/>
          <w:kern w:val="0"/>
          <w:sz w:val="21"/>
          <w:szCs w:val="21"/>
        </w:rPr>
        <w:t xml:space="preserve"> (</w:t>
      </w:r>
      <w:r w:rsidRPr="00664EDB">
        <w:rPr>
          <w:rFonts w:ascii="Helvetica" w:eastAsia="新細明體" w:hAnsi="Helvetica" w:cs="Helvetica"/>
          <w:kern w:val="0"/>
          <w:sz w:val="21"/>
          <w:szCs w:val="21"/>
        </w:rPr>
        <w:t>幼兒園部</w:t>
      </w:r>
      <w:r w:rsidRPr="00664EDB">
        <w:rPr>
          <w:rFonts w:ascii="Helvetica" w:eastAsia="新細明體" w:hAnsi="Helvetica" w:cs="Helvetica"/>
          <w:kern w:val="0"/>
          <w:sz w:val="21"/>
          <w:szCs w:val="21"/>
        </w:rPr>
        <w:t xml:space="preserve">) </w:t>
      </w:r>
      <w:r w:rsidRPr="00664EDB">
        <w:rPr>
          <w:rFonts w:ascii="Helvetica" w:eastAsia="新細明體" w:hAnsi="Helvetica" w:cs="Helvetica"/>
          <w:kern w:val="0"/>
          <w:sz w:val="21"/>
          <w:szCs w:val="21"/>
        </w:rPr>
        <w:t>依照幼兒園課表學習</w:t>
      </w:r>
    </w:p>
    <w:p w:rsidR="00DD1A93" w:rsidRPr="00664EDB" w:rsidRDefault="00DD1A93" w:rsidP="00DD1A93">
      <w:pPr>
        <w:widowControl/>
        <w:numPr>
          <w:ilvl w:val="0"/>
          <w:numId w:val="3"/>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6</w:t>
      </w:r>
      <w:r w:rsidRPr="00664EDB">
        <w:rPr>
          <w:rFonts w:ascii="Helvetica" w:eastAsia="新細明體" w:hAnsi="Helvetica" w:cs="Helvetica"/>
          <w:kern w:val="0"/>
          <w:sz w:val="21"/>
          <w:szCs w:val="21"/>
        </w:rPr>
        <w:t>歲以上</w:t>
      </w:r>
      <w:r w:rsidRPr="00664EDB">
        <w:rPr>
          <w:rFonts w:ascii="Helvetica" w:eastAsia="新細明體" w:hAnsi="Helvetica" w:cs="Helvetica"/>
          <w:kern w:val="0"/>
          <w:sz w:val="21"/>
          <w:szCs w:val="21"/>
        </w:rPr>
        <w:t xml:space="preserve"> (</w:t>
      </w:r>
      <w:r w:rsidRPr="00664EDB">
        <w:rPr>
          <w:rFonts w:ascii="Helvetica" w:eastAsia="新細明體" w:hAnsi="Helvetica" w:cs="Helvetica"/>
          <w:kern w:val="0"/>
          <w:sz w:val="21"/>
          <w:szCs w:val="21"/>
        </w:rPr>
        <w:t>小學部</w:t>
      </w:r>
      <w:r w:rsidRPr="00664EDB">
        <w:rPr>
          <w:rFonts w:ascii="Helvetica" w:eastAsia="新細明體" w:hAnsi="Helvetica" w:cs="Helvetica"/>
          <w:kern w:val="0"/>
          <w:sz w:val="21"/>
          <w:szCs w:val="21"/>
        </w:rPr>
        <w:t>)</w:t>
      </w:r>
    </w:p>
    <w:p w:rsidR="00DD1A93" w:rsidRPr="00664EDB" w:rsidRDefault="00DD1A93" w:rsidP="00DD1A93">
      <w:pPr>
        <w:widowControl/>
        <w:numPr>
          <w:ilvl w:val="0"/>
          <w:numId w:val="3"/>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皆依中文程度分班上課</w:t>
      </w:r>
    </w:p>
    <w:p w:rsidR="00DD1A93" w:rsidRPr="00664EDB" w:rsidRDefault="00DD1A93" w:rsidP="00DD1A93">
      <w:pPr>
        <w:widowControl/>
        <w:numPr>
          <w:ilvl w:val="0"/>
          <w:numId w:val="3"/>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 xml:space="preserve">3~6 years old (Kindergarten) </w:t>
      </w:r>
      <w:r w:rsidRPr="00664EDB">
        <w:rPr>
          <w:rFonts w:ascii="Helvetica" w:eastAsia="新細明體" w:hAnsi="Helvetica" w:cs="Helvetica"/>
          <w:kern w:val="0"/>
          <w:sz w:val="21"/>
          <w:szCs w:val="21"/>
        </w:rPr>
        <w:br/>
        <w:t>will follow the kindergarten schedule</w:t>
      </w:r>
    </w:p>
    <w:p w:rsidR="00DD1A93" w:rsidRPr="00664EDB" w:rsidRDefault="00DD1A93" w:rsidP="00DD1A93">
      <w:pPr>
        <w:widowControl/>
        <w:numPr>
          <w:ilvl w:val="0"/>
          <w:numId w:val="3"/>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6~ 12 years old (Elementary)</w:t>
      </w:r>
    </w:p>
    <w:p w:rsidR="00DD1A93" w:rsidRPr="00664EDB" w:rsidRDefault="00DD1A93" w:rsidP="00DD1A93">
      <w:pPr>
        <w:widowControl/>
        <w:numPr>
          <w:ilvl w:val="0"/>
          <w:numId w:val="3"/>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Classes will be leveled</w:t>
      </w:r>
    </w:p>
    <w:p w:rsidR="00DD1A93" w:rsidRPr="00664EDB" w:rsidRDefault="00DD1A93" w:rsidP="00DD1A93">
      <w:pPr>
        <w:widowControl/>
        <w:shd w:val="clear" w:color="auto" w:fill="FFFFFF"/>
        <w:snapToGrid/>
        <w:spacing w:before="300" w:after="150"/>
        <w:outlineLvl w:val="1"/>
        <w:rPr>
          <w:rFonts w:ascii="inherit" w:eastAsia="新細明體" w:hAnsi="inherit" w:cs="Helvetica" w:hint="eastAsia"/>
          <w:kern w:val="0"/>
          <w:sz w:val="32"/>
          <w:szCs w:val="32"/>
        </w:rPr>
      </w:pPr>
      <w:r w:rsidRPr="00664EDB">
        <w:rPr>
          <w:rFonts w:ascii="inherit" w:eastAsia="新細明體" w:hAnsi="inherit" w:cs="Helvetica"/>
          <w:kern w:val="0"/>
          <w:sz w:val="32"/>
          <w:szCs w:val="32"/>
        </w:rPr>
        <w:t>名額</w:t>
      </w:r>
      <w:r w:rsidRPr="00664EDB">
        <w:rPr>
          <w:rFonts w:ascii="inherit" w:eastAsia="新細明體" w:hAnsi="inherit" w:cs="Helvetica"/>
          <w:kern w:val="0"/>
          <w:sz w:val="32"/>
          <w:szCs w:val="32"/>
        </w:rPr>
        <w:t xml:space="preserve"> Student Qualifications</w:t>
      </w:r>
    </w:p>
    <w:p w:rsidR="00DD1A93" w:rsidRPr="00664EDB" w:rsidRDefault="00DD1A93" w:rsidP="00DD1A93">
      <w:pPr>
        <w:widowControl/>
        <w:numPr>
          <w:ilvl w:val="0"/>
          <w:numId w:val="4"/>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全國海內外學生</w:t>
      </w:r>
    </w:p>
    <w:p w:rsidR="00DD1A93" w:rsidRPr="00664EDB" w:rsidRDefault="00DD1A93" w:rsidP="00DD1A93">
      <w:pPr>
        <w:widowControl/>
        <w:numPr>
          <w:ilvl w:val="0"/>
          <w:numId w:val="4"/>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就讀幼兒園小班、中班、大班及國小一至六年級學生各</w:t>
      </w:r>
      <w:r w:rsidRPr="00664EDB">
        <w:rPr>
          <w:rFonts w:ascii="Helvetica" w:eastAsia="新細明體" w:hAnsi="Helvetica" w:cs="Helvetica"/>
          <w:kern w:val="0"/>
          <w:sz w:val="21"/>
          <w:szCs w:val="21"/>
        </w:rPr>
        <w:t>88</w:t>
      </w:r>
      <w:r w:rsidRPr="00664EDB">
        <w:rPr>
          <w:rFonts w:ascii="Helvetica" w:eastAsia="新細明體" w:hAnsi="Helvetica" w:cs="Helvetica"/>
          <w:kern w:val="0"/>
          <w:sz w:val="21"/>
          <w:szCs w:val="21"/>
        </w:rPr>
        <w:t>名，額滿為止</w:t>
      </w:r>
    </w:p>
    <w:p w:rsidR="00DD1A93" w:rsidRPr="00664EDB" w:rsidRDefault="00DD1A93" w:rsidP="00DD1A93">
      <w:pPr>
        <w:widowControl/>
        <w:numPr>
          <w:ilvl w:val="0"/>
          <w:numId w:val="4"/>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A total of 88 international and local students are welcome to attend</w:t>
      </w:r>
    </w:p>
    <w:p w:rsidR="00DD1A93" w:rsidRPr="00664EDB" w:rsidRDefault="00DD1A93" w:rsidP="00DD1A93">
      <w:pPr>
        <w:widowControl/>
        <w:numPr>
          <w:ilvl w:val="0"/>
          <w:numId w:val="4"/>
        </w:numPr>
        <w:shd w:val="clear" w:color="auto" w:fill="FFFFFF"/>
        <w:snapToGrid/>
        <w:spacing w:before="100" w:beforeAutospacing="1" w:after="100" w:afterAutospacing="1"/>
        <w:ind w:left="0"/>
        <w:rPr>
          <w:rFonts w:ascii="Helvetica" w:eastAsia="新細明體" w:hAnsi="Helvetica" w:cs="Helvetica"/>
          <w:kern w:val="0"/>
          <w:sz w:val="21"/>
          <w:szCs w:val="21"/>
        </w:rPr>
      </w:pPr>
      <w:r w:rsidRPr="00664EDB">
        <w:rPr>
          <w:rFonts w:ascii="Helvetica" w:eastAsia="新細明體" w:hAnsi="Helvetica" w:cs="Helvetica"/>
          <w:kern w:val="0"/>
          <w:sz w:val="21"/>
          <w:szCs w:val="21"/>
        </w:rPr>
        <w:t>Students must be between the ages of 3 to 12 (preschool to Grade Six)</w:t>
      </w:r>
    </w:p>
    <w:p w:rsidR="00DD1A93" w:rsidRPr="00664EDB" w:rsidRDefault="00DD1A93" w:rsidP="00DD1A93">
      <w:pPr>
        <w:widowControl/>
        <w:shd w:val="clear" w:color="auto" w:fill="FFFFFF"/>
        <w:snapToGrid/>
        <w:spacing w:before="300" w:after="150"/>
        <w:outlineLvl w:val="1"/>
        <w:rPr>
          <w:rFonts w:ascii="inherit" w:eastAsia="新細明體" w:hAnsi="inherit" w:cs="Helvetica" w:hint="eastAsia"/>
          <w:kern w:val="0"/>
          <w:sz w:val="32"/>
          <w:szCs w:val="32"/>
        </w:rPr>
      </w:pPr>
      <w:r w:rsidRPr="00664EDB">
        <w:rPr>
          <w:rFonts w:ascii="inherit" w:eastAsia="新細明體" w:hAnsi="inherit" w:cs="Helvetica"/>
          <w:kern w:val="0"/>
          <w:sz w:val="32"/>
          <w:szCs w:val="32"/>
        </w:rPr>
        <w:t>費用</w:t>
      </w:r>
      <w:r w:rsidRPr="00664EDB">
        <w:rPr>
          <w:rFonts w:ascii="inherit" w:eastAsia="新細明體" w:hAnsi="inherit" w:cs="Helvetica"/>
          <w:kern w:val="0"/>
          <w:sz w:val="32"/>
          <w:szCs w:val="32"/>
        </w:rPr>
        <w:t xml:space="preserve"> Tuition</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b/>
          <w:bCs/>
          <w:kern w:val="0"/>
          <w:sz w:val="21"/>
          <w:szCs w:val="21"/>
          <w:u w:val="single"/>
        </w:rPr>
        <w:t>小學</w:t>
      </w:r>
      <w:r w:rsidRPr="00664EDB">
        <w:rPr>
          <w:rFonts w:ascii="Helvetica" w:eastAsia="新細明體" w:hAnsi="Helvetica" w:cs="Helvetica"/>
          <w:b/>
          <w:bCs/>
          <w:kern w:val="0"/>
          <w:sz w:val="21"/>
          <w:szCs w:val="21"/>
          <w:u w:val="single"/>
        </w:rPr>
        <w:t>Elementary Students:</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4</w:t>
      </w:r>
      <w:r w:rsidRPr="00664EDB">
        <w:rPr>
          <w:rFonts w:ascii="Helvetica" w:eastAsia="新細明體" w:hAnsi="Helvetica" w:cs="Helvetica"/>
          <w:kern w:val="0"/>
          <w:sz w:val="21"/>
          <w:szCs w:val="21"/>
        </w:rPr>
        <w:t>週課程</w:t>
      </w:r>
      <w:r w:rsidRPr="00664EDB">
        <w:rPr>
          <w:rFonts w:ascii="Helvetica" w:eastAsia="新細明體" w:hAnsi="Helvetica" w:cs="Helvetica"/>
          <w:kern w:val="0"/>
          <w:sz w:val="21"/>
          <w:szCs w:val="21"/>
        </w:rPr>
        <w:t>: NT$35500 (</w:t>
      </w:r>
      <w:r w:rsidRPr="00664EDB">
        <w:rPr>
          <w:rFonts w:ascii="Helvetica" w:eastAsia="新細明體" w:hAnsi="Helvetica" w:cs="Helvetica"/>
          <w:kern w:val="0"/>
          <w:sz w:val="21"/>
          <w:szCs w:val="21"/>
        </w:rPr>
        <w:t>包含</w:t>
      </w:r>
      <w:r w:rsidRPr="00664EDB">
        <w:rPr>
          <w:rFonts w:ascii="Helvetica" w:eastAsia="新細明體" w:hAnsi="Helvetica" w:cs="Helvetica"/>
          <w:kern w:val="0"/>
          <w:sz w:val="21"/>
          <w:szCs w:val="21"/>
        </w:rPr>
        <w:t>4</w:t>
      </w:r>
      <w:r w:rsidRPr="00664EDB">
        <w:rPr>
          <w:rFonts w:ascii="Helvetica" w:eastAsia="新細明體" w:hAnsi="Helvetica" w:cs="Helvetica"/>
          <w:kern w:val="0"/>
          <w:sz w:val="21"/>
          <w:szCs w:val="21"/>
        </w:rPr>
        <w:t>次校外教學活動</w:t>
      </w:r>
      <w:r w:rsidRPr="00664EDB">
        <w:rPr>
          <w:rFonts w:ascii="Helvetica" w:eastAsia="新細明體" w:hAnsi="Helvetica" w:cs="Helvetica"/>
          <w:kern w:val="0"/>
          <w:sz w:val="21"/>
          <w:szCs w:val="21"/>
        </w:rPr>
        <w:t>,</w:t>
      </w:r>
      <w:r w:rsidRPr="00664EDB">
        <w:rPr>
          <w:rFonts w:ascii="Helvetica" w:eastAsia="新細明體" w:hAnsi="Helvetica" w:cs="Helvetica"/>
          <w:kern w:val="0"/>
          <w:sz w:val="21"/>
          <w:szCs w:val="21"/>
        </w:rPr>
        <w:t>兩次</w:t>
      </w:r>
      <w:r w:rsidRPr="00664EDB">
        <w:rPr>
          <w:rFonts w:ascii="Helvetica" w:eastAsia="新細明體" w:hAnsi="Helvetica" w:cs="Helvetica"/>
          <w:kern w:val="0"/>
          <w:sz w:val="21"/>
          <w:szCs w:val="21"/>
        </w:rPr>
        <w:t>2</w:t>
      </w:r>
      <w:r w:rsidRPr="00664EDB">
        <w:rPr>
          <w:rFonts w:ascii="Helvetica" w:eastAsia="新細明體" w:hAnsi="Helvetica" w:cs="Helvetica"/>
          <w:kern w:val="0"/>
          <w:sz w:val="21"/>
          <w:szCs w:val="21"/>
        </w:rPr>
        <w:t>天</w:t>
      </w:r>
      <w:r w:rsidRPr="00664EDB">
        <w:rPr>
          <w:rFonts w:ascii="Helvetica" w:eastAsia="新細明體" w:hAnsi="Helvetica" w:cs="Helvetica"/>
          <w:kern w:val="0"/>
          <w:sz w:val="21"/>
          <w:szCs w:val="21"/>
        </w:rPr>
        <w:t>1</w:t>
      </w:r>
      <w:r w:rsidRPr="00664EDB">
        <w:rPr>
          <w:rFonts w:ascii="Helvetica" w:eastAsia="新細明體" w:hAnsi="Helvetica" w:cs="Helvetica"/>
          <w:kern w:val="0"/>
          <w:sz w:val="21"/>
          <w:szCs w:val="21"/>
        </w:rPr>
        <w:t>夜住宿體驗</w:t>
      </w:r>
      <w:r w:rsidRPr="00664EDB">
        <w:rPr>
          <w:rFonts w:ascii="Helvetica" w:eastAsia="新細明體" w:hAnsi="Helvetica" w:cs="Helvetica"/>
          <w:kern w:val="0"/>
          <w:sz w:val="21"/>
          <w:szCs w:val="21"/>
        </w:rPr>
        <w:t>)</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2</w:t>
      </w:r>
      <w:r w:rsidRPr="00664EDB">
        <w:rPr>
          <w:rFonts w:ascii="Helvetica" w:eastAsia="新細明體" w:hAnsi="Helvetica" w:cs="Helvetica"/>
          <w:kern w:val="0"/>
          <w:sz w:val="21"/>
          <w:szCs w:val="21"/>
        </w:rPr>
        <w:t>週課程</w:t>
      </w:r>
      <w:r w:rsidRPr="00664EDB">
        <w:rPr>
          <w:rFonts w:ascii="Helvetica" w:eastAsia="新細明體" w:hAnsi="Helvetica" w:cs="Helvetica"/>
          <w:kern w:val="0"/>
          <w:sz w:val="21"/>
          <w:szCs w:val="21"/>
        </w:rPr>
        <w:t>: NT$29500 (</w:t>
      </w:r>
      <w:r w:rsidRPr="00664EDB">
        <w:rPr>
          <w:rFonts w:ascii="Helvetica" w:eastAsia="新細明體" w:hAnsi="Helvetica" w:cs="Helvetica"/>
          <w:kern w:val="0"/>
          <w:sz w:val="21"/>
          <w:szCs w:val="21"/>
        </w:rPr>
        <w:t>包含</w:t>
      </w:r>
      <w:r w:rsidRPr="00664EDB">
        <w:rPr>
          <w:rFonts w:ascii="Helvetica" w:eastAsia="新細明體" w:hAnsi="Helvetica" w:cs="Helvetica"/>
          <w:kern w:val="0"/>
          <w:sz w:val="21"/>
          <w:szCs w:val="21"/>
        </w:rPr>
        <w:t>2</w:t>
      </w:r>
      <w:r w:rsidRPr="00664EDB">
        <w:rPr>
          <w:rFonts w:ascii="Helvetica" w:eastAsia="新細明體" w:hAnsi="Helvetica" w:cs="Helvetica"/>
          <w:kern w:val="0"/>
          <w:sz w:val="21"/>
          <w:szCs w:val="21"/>
        </w:rPr>
        <w:t>次校外教學活動</w:t>
      </w:r>
      <w:r w:rsidRPr="00664EDB">
        <w:rPr>
          <w:rFonts w:ascii="Helvetica" w:eastAsia="新細明體" w:hAnsi="Helvetica" w:cs="Helvetica"/>
          <w:kern w:val="0"/>
          <w:sz w:val="21"/>
          <w:szCs w:val="21"/>
        </w:rPr>
        <w:t>,</w:t>
      </w:r>
      <w:r w:rsidRPr="00664EDB">
        <w:rPr>
          <w:rFonts w:ascii="Helvetica" w:eastAsia="新細明體" w:hAnsi="Helvetica" w:cs="Helvetica"/>
          <w:kern w:val="0"/>
          <w:sz w:val="21"/>
          <w:szCs w:val="21"/>
        </w:rPr>
        <w:t>一次</w:t>
      </w:r>
      <w:r w:rsidRPr="00664EDB">
        <w:rPr>
          <w:rFonts w:ascii="Helvetica" w:eastAsia="新細明體" w:hAnsi="Helvetica" w:cs="Helvetica"/>
          <w:kern w:val="0"/>
          <w:sz w:val="21"/>
          <w:szCs w:val="21"/>
        </w:rPr>
        <w:t>2</w:t>
      </w:r>
      <w:r w:rsidRPr="00664EDB">
        <w:rPr>
          <w:rFonts w:ascii="Helvetica" w:eastAsia="新細明體" w:hAnsi="Helvetica" w:cs="Helvetica"/>
          <w:kern w:val="0"/>
          <w:sz w:val="21"/>
          <w:szCs w:val="21"/>
        </w:rPr>
        <w:t>天</w:t>
      </w:r>
      <w:r w:rsidRPr="00664EDB">
        <w:rPr>
          <w:rFonts w:ascii="Helvetica" w:eastAsia="新細明體" w:hAnsi="Helvetica" w:cs="Helvetica"/>
          <w:kern w:val="0"/>
          <w:sz w:val="21"/>
          <w:szCs w:val="21"/>
        </w:rPr>
        <w:t>1</w:t>
      </w:r>
      <w:r w:rsidRPr="00664EDB">
        <w:rPr>
          <w:rFonts w:ascii="Helvetica" w:eastAsia="新細明體" w:hAnsi="Helvetica" w:cs="Helvetica"/>
          <w:kern w:val="0"/>
          <w:sz w:val="21"/>
          <w:szCs w:val="21"/>
        </w:rPr>
        <w:t>夜住宿體驗</w:t>
      </w:r>
      <w:r w:rsidRPr="00664EDB">
        <w:rPr>
          <w:rFonts w:ascii="Helvetica" w:eastAsia="新細明體" w:hAnsi="Helvetica" w:cs="Helvetica"/>
          <w:kern w:val="0"/>
          <w:sz w:val="21"/>
          <w:szCs w:val="21"/>
        </w:rPr>
        <w:t>)</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4-weeks program: NT35500 (includes 4 field trips and 2 overnight camping trips)</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2-weeks program: NT29500 (includes 2 field trips and 1 overnight camping trip)</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b/>
          <w:bCs/>
          <w:kern w:val="0"/>
          <w:sz w:val="21"/>
          <w:szCs w:val="21"/>
          <w:u w:val="single"/>
        </w:rPr>
        <w:t>幼兒園</w:t>
      </w:r>
      <w:r w:rsidRPr="00664EDB">
        <w:rPr>
          <w:rFonts w:ascii="Helvetica" w:eastAsia="新細明體" w:hAnsi="Helvetica" w:cs="Helvetica"/>
          <w:b/>
          <w:bCs/>
          <w:kern w:val="0"/>
          <w:sz w:val="21"/>
          <w:szCs w:val="21"/>
          <w:u w:val="single"/>
        </w:rPr>
        <w:t xml:space="preserve"> Kindergarten:</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4</w:t>
      </w:r>
      <w:r w:rsidRPr="00664EDB">
        <w:rPr>
          <w:rFonts w:ascii="Helvetica" w:eastAsia="新細明體" w:hAnsi="Helvetica" w:cs="Helvetica"/>
          <w:kern w:val="0"/>
          <w:sz w:val="21"/>
          <w:szCs w:val="21"/>
        </w:rPr>
        <w:t>週課程</w:t>
      </w:r>
      <w:r w:rsidRPr="00664EDB">
        <w:rPr>
          <w:rFonts w:ascii="Helvetica" w:eastAsia="新細明體" w:hAnsi="Helvetica" w:cs="Helvetica"/>
          <w:kern w:val="0"/>
          <w:sz w:val="21"/>
          <w:szCs w:val="21"/>
        </w:rPr>
        <w:t>: NT$37000</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2</w:t>
      </w:r>
      <w:r w:rsidRPr="00664EDB">
        <w:rPr>
          <w:rFonts w:ascii="Helvetica" w:eastAsia="新細明體" w:hAnsi="Helvetica" w:cs="Helvetica"/>
          <w:kern w:val="0"/>
          <w:sz w:val="21"/>
          <w:szCs w:val="21"/>
        </w:rPr>
        <w:t>週課程</w:t>
      </w:r>
      <w:r w:rsidRPr="00664EDB">
        <w:rPr>
          <w:rFonts w:ascii="Helvetica" w:eastAsia="新細明體" w:hAnsi="Helvetica" w:cs="Helvetica"/>
          <w:kern w:val="0"/>
          <w:sz w:val="21"/>
          <w:szCs w:val="21"/>
        </w:rPr>
        <w:t>: NT$31000</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4-weeks program: NT$37000</w:t>
      </w:r>
    </w:p>
    <w:p w:rsidR="00DD1A93" w:rsidRPr="00664EDB" w:rsidRDefault="00DD1A93" w:rsidP="00DD1A93">
      <w:pPr>
        <w:widowControl/>
        <w:shd w:val="clear" w:color="auto" w:fill="FFFFFF"/>
        <w:snapToGrid/>
        <w:spacing w:after="150"/>
        <w:rPr>
          <w:rFonts w:ascii="Helvetica" w:eastAsia="新細明體" w:hAnsi="Helvetica" w:cs="Helvetica"/>
          <w:kern w:val="0"/>
          <w:sz w:val="21"/>
          <w:szCs w:val="21"/>
        </w:rPr>
      </w:pPr>
      <w:r w:rsidRPr="00664EDB">
        <w:rPr>
          <w:rFonts w:ascii="Helvetica" w:eastAsia="新細明體" w:hAnsi="Helvetica" w:cs="Helvetica"/>
          <w:kern w:val="0"/>
          <w:sz w:val="21"/>
          <w:szCs w:val="21"/>
        </w:rPr>
        <w:t>2-weeks program: NT$31000</w:t>
      </w:r>
    </w:p>
    <w:p w:rsidR="00DD1A93" w:rsidRPr="00664EDB" w:rsidRDefault="00DD1A93" w:rsidP="00DD1A93">
      <w:pPr>
        <w:widowControl/>
        <w:shd w:val="clear" w:color="auto" w:fill="FFFFFF"/>
        <w:snapToGrid/>
        <w:spacing w:before="300" w:after="300"/>
        <w:rPr>
          <w:rFonts w:ascii="Helvetica" w:eastAsia="新細明體" w:hAnsi="Helvetica" w:cs="Helvetica"/>
          <w:kern w:val="0"/>
          <w:sz w:val="21"/>
          <w:szCs w:val="21"/>
        </w:rPr>
      </w:pPr>
    </w:p>
    <w:p w:rsidR="00DD1A93" w:rsidRPr="00664EDB" w:rsidRDefault="00DD1A93" w:rsidP="00DD1A93">
      <w:pPr>
        <w:widowControl/>
        <w:shd w:val="clear" w:color="auto" w:fill="FFFFFF"/>
        <w:snapToGrid/>
        <w:spacing w:before="300" w:after="150"/>
        <w:outlineLvl w:val="2"/>
        <w:rPr>
          <w:rFonts w:ascii="inherit" w:eastAsia="新細明體" w:hAnsi="inherit" w:cs="Helvetica" w:hint="eastAsia"/>
          <w:caps/>
          <w:kern w:val="0"/>
          <w:sz w:val="36"/>
          <w:szCs w:val="36"/>
        </w:rPr>
      </w:pPr>
      <w:r w:rsidRPr="00664EDB">
        <w:rPr>
          <w:rFonts w:ascii="inherit" w:eastAsia="新細明體" w:hAnsi="inherit" w:cs="Helvetica"/>
          <w:caps/>
          <w:kern w:val="0"/>
          <w:sz w:val="36"/>
          <w:szCs w:val="36"/>
        </w:rPr>
        <w:lastRenderedPageBreak/>
        <w:t>驚喜早鳥價</w:t>
      </w:r>
      <w:r w:rsidRPr="00664EDB">
        <w:rPr>
          <w:rFonts w:ascii="inherit" w:eastAsia="新細明體" w:hAnsi="inherit" w:cs="Helvetica"/>
          <w:caps/>
          <w:kern w:val="0"/>
          <w:sz w:val="36"/>
          <w:szCs w:val="36"/>
        </w:rPr>
        <w:t xml:space="preserve">!! </w:t>
      </w:r>
      <w:r w:rsidRPr="00664EDB">
        <w:rPr>
          <w:rFonts w:ascii="inherit" w:eastAsia="新細明體" w:hAnsi="inherit" w:cs="Helvetica"/>
          <w:caps/>
          <w:kern w:val="0"/>
          <w:sz w:val="36"/>
          <w:szCs w:val="36"/>
        </w:rPr>
        <w:br/>
        <w:t>EARLY BIRD SPECIAL DISCOUNT!!</w:t>
      </w:r>
    </w:p>
    <w:p w:rsidR="00DD1A93" w:rsidRPr="00664EDB" w:rsidRDefault="00DD1A93" w:rsidP="00DD1A93">
      <w:pPr>
        <w:widowControl/>
        <w:shd w:val="clear" w:color="auto" w:fill="FFFFFF"/>
        <w:snapToGrid/>
        <w:spacing w:before="300" w:after="150"/>
        <w:outlineLvl w:val="2"/>
        <w:rPr>
          <w:rFonts w:ascii="inherit" w:eastAsia="新細明體" w:hAnsi="inherit" w:cs="Helvetica" w:hint="eastAsia"/>
          <w:caps/>
          <w:kern w:val="0"/>
          <w:sz w:val="36"/>
          <w:szCs w:val="36"/>
        </w:rPr>
      </w:pPr>
      <w:r w:rsidRPr="00664EDB">
        <w:rPr>
          <w:rFonts w:ascii="inherit" w:eastAsia="新細明體" w:hAnsi="inherit" w:cs="Helvetica"/>
          <w:caps/>
          <w:kern w:val="0"/>
          <w:sz w:val="36"/>
          <w:szCs w:val="36"/>
        </w:rPr>
        <w:t>於</w:t>
      </w:r>
      <w:r w:rsidRPr="00664EDB">
        <w:rPr>
          <w:rFonts w:ascii="inherit" w:eastAsia="新細明體" w:hAnsi="inherit" w:cs="Helvetica"/>
          <w:caps/>
          <w:kern w:val="0"/>
          <w:sz w:val="36"/>
          <w:szCs w:val="36"/>
        </w:rPr>
        <w:t>3</w:t>
      </w:r>
      <w:r w:rsidRPr="00664EDB">
        <w:rPr>
          <w:rFonts w:ascii="inherit" w:eastAsia="新細明體" w:hAnsi="inherit" w:cs="Helvetica"/>
          <w:caps/>
          <w:kern w:val="0"/>
          <w:sz w:val="36"/>
          <w:szCs w:val="36"/>
        </w:rPr>
        <w:t>月</w:t>
      </w:r>
      <w:r w:rsidRPr="00664EDB">
        <w:rPr>
          <w:rFonts w:ascii="inherit" w:eastAsia="新細明體" w:hAnsi="inherit" w:cs="Helvetica"/>
          <w:caps/>
          <w:kern w:val="0"/>
          <w:sz w:val="36"/>
          <w:szCs w:val="36"/>
        </w:rPr>
        <w:t>15</w:t>
      </w:r>
      <w:r w:rsidRPr="00664EDB">
        <w:rPr>
          <w:rFonts w:ascii="inherit" w:eastAsia="新細明體" w:hAnsi="inherit" w:cs="Helvetica"/>
          <w:caps/>
          <w:kern w:val="0"/>
          <w:sz w:val="36"/>
          <w:szCs w:val="36"/>
        </w:rPr>
        <w:t>日前報名可享有</w:t>
      </w:r>
      <w:r w:rsidRPr="00664EDB">
        <w:rPr>
          <w:rFonts w:ascii="inherit" w:eastAsia="新細明體" w:hAnsi="inherit" w:cs="Helvetica"/>
          <w:b/>
          <w:bCs/>
          <w:caps/>
          <w:kern w:val="0"/>
          <w:sz w:val="36"/>
          <w:szCs w:val="36"/>
        </w:rPr>
        <w:t>NT$3000</w:t>
      </w:r>
      <w:r w:rsidRPr="00664EDB">
        <w:rPr>
          <w:rFonts w:ascii="inherit" w:eastAsia="新細明體" w:hAnsi="inherit" w:cs="Helvetica"/>
          <w:caps/>
          <w:kern w:val="0"/>
          <w:sz w:val="36"/>
          <w:szCs w:val="36"/>
        </w:rPr>
        <w:t>的優惠</w:t>
      </w:r>
      <w:r w:rsidRPr="00664EDB">
        <w:rPr>
          <w:rFonts w:ascii="inherit" w:eastAsia="新細明體" w:hAnsi="inherit" w:cs="Helvetica"/>
          <w:caps/>
          <w:kern w:val="0"/>
          <w:sz w:val="36"/>
          <w:szCs w:val="36"/>
        </w:rPr>
        <w:t>!!</w:t>
      </w:r>
      <w:r w:rsidRPr="00664EDB">
        <w:rPr>
          <w:rFonts w:ascii="inherit" w:eastAsia="新細明體" w:hAnsi="inherit" w:cs="Helvetica"/>
          <w:caps/>
          <w:kern w:val="0"/>
          <w:sz w:val="36"/>
          <w:szCs w:val="36"/>
        </w:rPr>
        <w:br/>
        <w:t xml:space="preserve">SIGN UP BEFORE MARCH 15 AND SAVE </w:t>
      </w:r>
      <w:r w:rsidRPr="00664EDB">
        <w:rPr>
          <w:rFonts w:ascii="inherit" w:eastAsia="新細明體" w:hAnsi="inherit" w:cs="Helvetica"/>
          <w:b/>
          <w:bCs/>
          <w:caps/>
          <w:kern w:val="0"/>
          <w:sz w:val="36"/>
          <w:szCs w:val="36"/>
        </w:rPr>
        <w:t>NT$3000</w:t>
      </w:r>
      <w:r w:rsidRPr="00664EDB">
        <w:rPr>
          <w:rFonts w:ascii="inherit" w:eastAsia="新細明體" w:hAnsi="inherit" w:cs="Helvetica"/>
          <w:caps/>
          <w:kern w:val="0"/>
          <w:sz w:val="36"/>
          <w:szCs w:val="36"/>
        </w:rPr>
        <w:t>!!!</w:t>
      </w:r>
    </w:p>
    <w:p w:rsidR="00DD1A93" w:rsidRPr="00664EDB" w:rsidRDefault="00DD1A93" w:rsidP="00DD1A93">
      <w:pPr>
        <w:widowControl/>
        <w:shd w:val="clear" w:color="auto" w:fill="FFFFFF"/>
        <w:snapToGrid/>
        <w:rPr>
          <w:rFonts w:ascii="Helvetica" w:eastAsia="新細明體" w:hAnsi="Helvetica" w:cs="Helvetica"/>
          <w:kern w:val="0"/>
          <w:sz w:val="21"/>
          <w:szCs w:val="21"/>
        </w:rPr>
      </w:pPr>
    </w:p>
    <w:p w:rsidR="00DD1A93" w:rsidRPr="00664EDB" w:rsidRDefault="00DD1A93" w:rsidP="00DD1A93">
      <w:pPr>
        <w:widowControl/>
        <w:shd w:val="clear" w:color="auto" w:fill="FFFFFF"/>
        <w:snapToGrid/>
        <w:spacing w:after="150"/>
        <w:outlineLvl w:val="1"/>
        <w:rPr>
          <w:rFonts w:ascii="inherit" w:eastAsia="新細明體" w:hAnsi="inherit" w:cs="Helvetica" w:hint="eastAsia"/>
          <w:b/>
          <w:bCs/>
          <w:kern w:val="0"/>
          <w:sz w:val="32"/>
          <w:szCs w:val="32"/>
        </w:rPr>
      </w:pPr>
      <w:r w:rsidRPr="00664EDB">
        <w:rPr>
          <w:rFonts w:ascii="inherit" w:eastAsia="新細明體" w:hAnsi="inherit" w:cs="Helvetica"/>
          <w:b/>
          <w:bCs/>
          <w:kern w:val="0"/>
          <w:sz w:val="32"/>
          <w:szCs w:val="32"/>
        </w:rPr>
        <w:t>小學部每日課程內容：</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華語文教材：</w:t>
      </w:r>
      <w:r w:rsidRPr="00664EDB">
        <w:rPr>
          <w:rFonts w:ascii="Helvetica" w:eastAsia="新細明體" w:hAnsi="Helvetica" w:cs="Helvetica"/>
          <w:kern w:val="0"/>
          <w:sz w:val="21"/>
          <w:szCs w:val="21"/>
        </w:rPr>
        <w:t>採用教育部課程標準審定國語文教材並搭配僑委會編輯的華語教本，初級班學習重點：「注音符號」正音教學，教導孩子辨識「注音符號」，瞭解中國的文字與文化，將所學應用於日常生活中，提升華語文的認字、閱讀與寫作能力。</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Chinese Language Materials:</w:t>
      </w:r>
      <w:r w:rsidRPr="00664EDB">
        <w:rPr>
          <w:rFonts w:ascii="Helvetica" w:eastAsia="新細明體" w:hAnsi="Helvetica" w:cs="Helvetica"/>
          <w:kern w:val="0"/>
          <w:sz w:val="21"/>
          <w:szCs w:val="21"/>
        </w:rPr>
        <w:t>All of our teaching materials have been approved by the Department of Education and the Overseas Community Affairs Council to ensure successful learning. We emphasize phonetic pronunciation, teach students to recognize the Zhuyin phonetic alphabet, discuss Chinese characters and culture, and engage real-life examples to improve our students’ character recognition, reading, and writing.</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25" style="width:0;height:0" o:hralign="center" o:hrstd="t" o:hr="t" fillcolor="#a0a0a0" stroked="f"/>
        </w:pic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漢語拼音教學</w:t>
      </w:r>
      <w:r w:rsidRPr="00664EDB">
        <w:rPr>
          <w:rFonts w:ascii="Helvetica" w:eastAsia="新細明體" w:hAnsi="Helvetica" w:cs="Helvetica"/>
          <w:b/>
          <w:bCs/>
          <w:kern w:val="0"/>
          <w:sz w:val="21"/>
          <w:szCs w:val="21"/>
        </w:rPr>
        <w:t xml:space="preserve"> : </w:t>
      </w:r>
      <w:r w:rsidRPr="00664EDB">
        <w:rPr>
          <w:rFonts w:ascii="Helvetica" w:eastAsia="新細明體" w:hAnsi="Helvetica" w:cs="Helvetica"/>
          <w:b/>
          <w:bCs/>
          <w:kern w:val="0"/>
          <w:sz w:val="21"/>
          <w:szCs w:val="21"/>
        </w:rPr>
        <w:t>為配合國際學生的學習需求，自編豐富有趣的教材，讓孩子更容易掌握漢語拼音的學習，以提升中文認讀的能力。</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 xml:space="preserve">Pinyin Instruction: </w:t>
      </w:r>
      <w:r w:rsidRPr="00664EDB">
        <w:rPr>
          <w:rFonts w:ascii="Helvetica" w:eastAsia="新細明體" w:hAnsi="Helvetica" w:cs="Helvetica"/>
          <w:kern w:val="0"/>
          <w:sz w:val="21"/>
          <w:szCs w:val="21"/>
        </w:rPr>
        <w:t>Based on current global trends, we have designed our own dynamic pinyin curriculum to assist students in their reading challenges.</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26" style="width:0;height:0" o:hralign="center" o:hrstd="t" o:hr="t" fillcolor="#a0a0a0" stroked="f"/>
        </w:pict>
      </w:r>
    </w:p>
    <w:p w:rsidR="00DD1A93" w:rsidRPr="00664EDB" w:rsidRDefault="00DD1A93" w:rsidP="00DD1A93">
      <w:pPr>
        <w:widowControl/>
        <w:shd w:val="clear" w:color="auto" w:fill="FFFFFF"/>
        <w:snapToGrid/>
        <w:spacing w:before="100" w:beforeAutospacing="1" w:after="240"/>
        <w:rPr>
          <w:rFonts w:ascii="Helvetica" w:eastAsia="新細明體" w:hAnsi="Helvetica" w:cs="Helvetica"/>
          <w:kern w:val="0"/>
          <w:sz w:val="21"/>
          <w:szCs w:val="21"/>
        </w:rPr>
      </w:pPr>
      <w:r w:rsidRPr="00664EDB">
        <w:rPr>
          <w:rFonts w:ascii="Helvetica" w:eastAsia="新細明體" w:hAnsi="Helvetica" w:cs="Helvetica"/>
          <w:b/>
          <w:bCs/>
          <w:kern w:val="0"/>
          <w:sz w:val="21"/>
          <w:szCs w:val="21"/>
        </w:rPr>
        <w:t>中國傳統文化藝術</w:t>
      </w:r>
      <w:r w:rsidRPr="00664EDB">
        <w:rPr>
          <w:rFonts w:ascii="Helvetica" w:eastAsia="新細明體" w:hAnsi="Helvetica" w:cs="Helvetica"/>
          <w:kern w:val="0"/>
          <w:sz w:val="21"/>
          <w:szCs w:val="21"/>
        </w:rPr>
        <w:t>：書法體驗、閱讀華語讀物、學習民謠歌曲及詩詞朗誦認識中華語文之美。</w:t>
      </w:r>
      <w:r w:rsidRPr="00664EDB">
        <w:rPr>
          <w:rFonts w:ascii="Helvetica" w:eastAsia="新細明體" w:hAnsi="Helvetica" w:cs="Helvetica"/>
          <w:kern w:val="0"/>
          <w:sz w:val="21"/>
          <w:szCs w:val="21"/>
        </w:rPr>
        <w:br/>
      </w:r>
      <w:r w:rsidRPr="00664EDB">
        <w:rPr>
          <w:rFonts w:ascii="Helvetica" w:eastAsia="新細明體" w:hAnsi="Helvetica" w:cs="Helvetica"/>
          <w:b/>
          <w:bCs/>
          <w:kern w:val="0"/>
          <w:sz w:val="21"/>
          <w:szCs w:val="21"/>
        </w:rPr>
        <w:t xml:space="preserve">Traditional Chinese Cultural Arts: </w:t>
      </w:r>
      <w:r w:rsidRPr="00664EDB">
        <w:rPr>
          <w:rFonts w:ascii="Helvetica" w:eastAsia="新細明體" w:hAnsi="Helvetica" w:cs="Helvetica"/>
          <w:kern w:val="0"/>
          <w:sz w:val="21"/>
          <w:szCs w:val="21"/>
        </w:rPr>
        <w:t>From calligraphy, to literary classics, to folk songs and poetry, students will experience the rich beauty of Chinese culture.</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lastRenderedPageBreak/>
        <w:t>民俗技藝體驗</w:t>
      </w:r>
      <w:r w:rsidRPr="00664EDB">
        <w:rPr>
          <w:rFonts w:ascii="Helvetica" w:eastAsia="新細明體" w:hAnsi="Helvetica" w:cs="Helvetica"/>
          <w:kern w:val="0"/>
          <w:sz w:val="21"/>
          <w:szCs w:val="21"/>
        </w:rPr>
        <w:t>：棉花糖製作、捏麵人、燈籠彩繪、扯鈴、中國結製作、陶藝、童玩體驗、傳統美食</w:t>
      </w:r>
      <w:r w:rsidRPr="00664EDB">
        <w:rPr>
          <w:rFonts w:ascii="Helvetica" w:eastAsia="新細明體" w:hAnsi="Helvetica" w:cs="Helvetica"/>
          <w:kern w:val="0"/>
          <w:sz w:val="21"/>
          <w:szCs w:val="21"/>
        </w:rPr>
        <w:t>DIY</w:t>
      </w:r>
      <w:r w:rsidRPr="00664EDB">
        <w:rPr>
          <w:rFonts w:ascii="Helvetica" w:eastAsia="新細明體" w:hAnsi="Helvetica" w:cs="Helvetica"/>
          <w:kern w:val="0"/>
          <w:sz w:val="21"/>
          <w:szCs w:val="21"/>
        </w:rPr>
        <w:t>等。皆依中文程度分班上課</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 xml:space="preserve">Traditional Chinese Folk Crafts: </w:t>
      </w:r>
      <w:r w:rsidRPr="00664EDB">
        <w:rPr>
          <w:rFonts w:ascii="Helvetica" w:eastAsia="新細明體" w:hAnsi="Helvetica" w:cs="Helvetica"/>
          <w:kern w:val="0"/>
          <w:sz w:val="21"/>
          <w:szCs w:val="21"/>
        </w:rPr>
        <w:t>Students will get to make cotton candy, traditional dough figurines, paint lanterns, play with Chinese yo-yos, create Chinese knots, try pottery, and cook delicious traditional snacks.</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27" style="width:0;height:0" o:hralign="center" o:hrstd="t" o:hr="t" fillcolor="#a0a0a0" stroked="f"/>
        </w:pict>
      </w:r>
      <w:r w:rsidR="00DD1A93" w:rsidRPr="00664EDB">
        <w:rPr>
          <w:rFonts w:ascii="Helvetica" w:eastAsia="新細明體" w:hAnsi="Helvetica" w:cs="Helvetica"/>
          <w:b/>
          <w:bCs/>
          <w:kern w:val="0"/>
          <w:sz w:val="21"/>
          <w:szCs w:val="21"/>
        </w:rPr>
        <w:t>校外教學：</w:t>
      </w:r>
      <w:r w:rsidR="00DD1A93" w:rsidRPr="00664EDB">
        <w:rPr>
          <w:rFonts w:ascii="Helvetica" w:eastAsia="新細明體" w:hAnsi="Helvetica" w:cs="Helvetica"/>
          <w:kern w:val="0"/>
          <w:sz w:val="21"/>
          <w:szCs w:val="21"/>
        </w:rPr>
        <w:t>校外教學地點將再另行公布</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Field Trip:</w:t>
      </w:r>
      <w:r w:rsidRPr="00664EDB">
        <w:rPr>
          <w:rFonts w:ascii="Helvetica" w:eastAsia="新細明體" w:hAnsi="Helvetica" w:cs="Helvetica"/>
          <w:kern w:val="0"/>
          <w:sz w:val="21"/>
          <w:szCs w:val="21"/>
        </w:rPr>
        <w:t xml:space="preserve"> Location TBD</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28" style="width:0;height:0" o:hralign="center" o:hrstd="t" o:hr="t" fillcolor="#a0a0a0" stroked="f"/>
        </w:pic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2</w:t>
      </w:r>
      <w:r w:rsidRPr="00664EDB">
        <w:rPr>
          <w:rFonts w:ascii="Helvetica" w:eastAsia="新細明體" w:hAnsi="Helvetica" w:cs="Helvetica"/>
          <w:b/>
          <w:bCs/>
          <w:kern w:val="0"/>
          <w:sz w:val="21"/>
          <w:szCs w:val="21"/>
        </w:rPr>
        <w:t>天</w:t>
      </w:r>
      <w:r w:rsidRPr="00664EDB">
        <w:rPr>
          <w:rFonts w:ascii="Helvetica" w:eastAsia="新細明體" w:hAnsi="Helvetica" w:cs="Helvetica"/>
          <w:b/>
          <w:bCs/>
          <w:kern w:val="0"/>
          <w:sz w:val="21"/>
          <w:szCs w:val="21"/>
        </w:rPr>
        <w:t>1</w:t>
      </w:r>
      <w:r w:rsidRPr="00664EDB">
        <w:rPr>
          <w:rFonts w:ascii="Helvetica" w:eastAsia="新細明體" w:hAnsi="Helvetica" w:cs="Helvetica"/>
          <w:b/>
          <w:bCs/>
          <w:kern w:val="0"/>
          <w:sz w:val="21"/>
          <w:szCs w:val="21"/>
        </w:rPr>
        <w:t>夜住宿體驗</w:t>
      </w:r>
      <w:r w:rsidRPr="00664EDB">
        <w:rPr>
          <w:rFonts w:ascii="Helvetica" w:eastAsia="新細明體" w:hAnsi="Helvetica" w:cs="Helvetica"/>
          <w:b/>
          <w:bCs/>
          <w:kern w:val="0"/>
          <w:sz w:val="21"/>
          <w:szCs w:val="21"/>
        </w:rPr>
        <w:t>:</w:t>
      </w:r>
      <w:r w:rsidRPr="00664EDB">
        <w:rPr>
          <w:rFonts w:ascii="Helvetica" w:eastAsia="新細明體" w:hAnsi="Helvetica" w:cs="Helvetica"/>
          <w:b/>
          <w:bCs/>
          <w:kern w:val="0"/>
          <w:sz w:val="21"/>
          <w:szCs w:val="21"/>
        </w:rPr>
        <w:t>培養孩子獨立性</w:t>
      </w:r>
      <w:r w:rsidRPr="00664EDB">
        <w:rPr>
          <w:rFonts w:ascii="Helvetica" w:eastAsia="新細明體" w:hAnsi="Helvetica" w:cs="Helvetica"/>
          <w:b/>
          <w:bCs/>
          <w:kern w:val="0"/>
          <w:sz w:val="21"/>
          <w:szCs w:val="21"/>
        </w:rPr>
        <w:t xml:space="preserve"> ,</w:t>
      </w:r>
      <w:r w:rsidRPr="00664EDB">
        <w:rPr>
          <w:rFonts w:ascii="Helvetica" w:eastAsia="新細明體" w:hAnsi="Helvetica" w:cs="Helvetica"/>
          <w:b/>
          <w:bCs/>
          <w:kern w:val="0"/>
          <w:sz w:val="21"/>
          <w:szCs w:val="21"/>
        </w:rPr>
        <w:t>暑假課程更充實有趣</w:t>
      </w:r>
      <w:r w:rsidRPr="00664EDB">
        <w:rPr>
          <w:rFonts w:ascii="Helvetica" w:eastAsia="新細明體" w:hAnsi="Helvetica" w:cs="Helvetica"/>
          <w:b/>
          <w:bCs/>
          <w:kern w:val="0"/>
          <w:sz w:val="21"/>
          <w:szCs w:val="21"/>
        </w:rPr>
        <w:t xml:space="preserve">! </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2 Day 1 Night Overnight Camping: We encourage our students to be independent and adventurous.</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29" style="width:0;height:0" o:hralign="center" o:hrstd="t" o:hr="t" fillcolor="#a0a0a0" stroked="f"/>
        </w:pic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科技融入學習</w:t>
      </w:r>
      <w:r w:rsidRPr="00664EDB">
        <w:rPr>
          <w:rFonts w:ascii="Helvetica" w:eastAsia="新細明體" w:hAnsi="Helvetica" w:cs="Helvetica"/>
          <w:b/>
          <w:bCs/>
          <w:kern w:val="0"/>
          <w:sz w:val="21"/>
          <w:szCs w:val="21"/>
        </w:rPr>
        <w:t xml:space="preserve">: </w:t>
      </w:r>
      <w:r w:rsidRPr="00664EDB">
        <w:rPr>
          <w:rFonts w:ascii="Helvetica" w:eastAsia="新細明體" w:hAnsi="Helvetica" w:cs="Helvetica"/>
          <w:b/>
          <w:bCs/>
          <w:kern w:val="0"/>
          <w:sz w:val="21"/>
          <w:szCs w:val="21"/>
        </w:rPr>
        <w:t>科技發展日新月異，立人課程與時代並進，新增</w:t>
      </w:r>
      <w:r w:rsidRPr="00664EDB">
        <w:rPr>
          <w:rFonts w:ascii="Helvetica" w:eastAsia="新細明體" w:hAnsi="Helvetica" w:cs="Helvetica"/>
          <w:b/>
          <w:bCs/>
          <w:kern w:val="0"/>
          <w:sz w:val="21"/>
          <w:szCs w:val="21"/>
        </w:rPr>
        <w:t>3D</w:t>
      </w:r>
      <w:r w:rsidRPr="00664EDB">
        <w:rPr>
          <w:rFonts w:ascii="Helvetica" w:eastAsia="新細明體" w:hAnsi="Helvetica" w:cs="Helvetica"/>
          <w:b/>
          <w:bCs/>
          <w:kern w:val="0"/>
          <w:sz w:val="21"/>
          <w:szCs w:val="21"/>
        </w:rPr>
        <w:t>列印課程、</w:t>
      </w:r>
      <w:r w:rsidRPr="00664EDB">
        <w:rPr>
          <w:rFonts w:ascii="Helvetica" w:eastAsia="新細明體" w:hAnsi="Helvetica" w:cs="Helvetica"/>
          <w:b/>
          <w:bCs/>
          <w:kern w:val="0"/>
          <w:sz w:val="21"/>
          <w:szCs w:val="21"/>
        </w:rPr>
        <w:t>multi touch</w:t>
      </w:r>
      <w:r w:rsidRPr="00664EDB">
        <w:rPr>
          <w:rFonts w:ascii="Helvetica" w:eastAsia="新細明體" w:hAnsi="Helvetica" w:cs="Helvetica"/>
          <w:b/>
          <w:bCs/>
          <w:kern w:val="0"/>
          <w:sz w:val="21"/>
          <w:szCs w:val="21"/>
        </w:rPr>
        <w:t>電腦體驗課程</w:t>
      </w:r>
      <w:r w:rsidRPr="00664EDB">
        <w:rPr>
          <w:rFonts w:ascii="Helvetica" w:eastAsia="新細明體" w:hAnsi="Helvetica" w:cs="Helvetica"/>
          <w:b/>
          <w:bCs/>
          <w:kern w:val="0"/>
          <w:sz w:val="21"/>
          <w:szCs w:val="21"/>
        </w:rPr>
        <w:t>(</w:t>
      </w:r>
      <w:r w:rsidRPr="00664EDB">
        <w:rPr>
          <w:rFonts w:ascii="Helvetica" w:eastAsia="新細明體" w:hAnsi="Helvetica" w:cs="Helvetica"/>
          <w:b/>
          <w:bCs/>
          <w:kern w:val="0"/>
          <w:sz w:val="21"/>
          <w:szCs w:val="21"/>
        </w:rPr>
        <w:t>在未來教室上課</w:t>
      </w:r>
      <w:r w:rsidRPr="00664EDB">
        <w:rPr>
          <w:rFonts w:ascii="Helvetica" w:eastAsia="新細明體" w:hAnsi="Helvetica" w:cs="Helvetica"/>
          <w:b/>
          <w:bCs/>
          <w:kern w:val="0"/>
          <w:sz w:val="21"/>
          <w:szCs w:val="21"/>
        </w:rPr>
        <w:t>)</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Integrated Technology:</w:t>
      </w:r>
      <w:r w:rsidRPr="00664EDB">
        <w:rPr>
          <w:rFonts w:ascii="Helvetica" w:eastAsia="新細明體" w:hAnsi="Helvetica" w:cs="Helvetica"/>
          <w:kern w:val="0"/>
          <w:sz w:val="21"/>
          <w:szCs w:val="21"/>
        </w:rPr>
        <w:t>As technology advances, so does our curriculum at Lih-Jen. This summer, we have included new 3D printing courses and multi-touch computer classes (located in our Classroom of the Future).</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30" style="width:0;height:0" o:hralign="center" o:hrstd="t" o:hr="t" fillcolor="#a0a0a0" stroked="f"/>
        </w:pic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傳統美食</w:t>
      </w:r>
      <w:r w:rsidRPr="00664EDB">
        <w:rPr>
          <w:rFonts w:ascii="Helvetica" w:eastAsia="新細明體" w:hAnsi="Helvetica" w:cs="Helvetica"/>
          <w:b/>
          <w:bCs/>
          <w:kern w:val="0"/>
          <w:sz w:val="21"/>
          <w:szCs w:val="21"/>
        </w:rPr>
        <w:t>DIY:</w:t>
      </w:r>
      <w:r w:rsidRPr="00664EDB">
        <w:rPr>
          <w:rFonts w:ascii="Helvetica" w:eastAsia="新細明體" w:hAnsi="Helvetica" w:cs="Helvetica"/>
          <w:b/>
          <w:bCs/>
          <w:kern w:val="0"/>
          <w:sz w:val="21"/>
          <w:szCs w:val="21"/>
        </w:rPr>
        <w:t>在學校新成立的烹飪教室製作傳統食物製作</w:t>
      </w:r>
      <w:r w:rsidRPr="00664EDB">
        <w:rPr>
          <w:rFonts w:ascii="Helvetica" w:eastAsia="新細明體" w:hAnsi="Helvetica" w:cs="Helvetica"/>
          <w:b/>
          <w:bCs/>
          <w:kern w:val="0"/>
          <w:sz w:val="21"/>
          <w:szCs w:val="21"/>
        </w:rPr>
        <w:t>,</w:t>
      </w:r>
      <w:r w:rsidRPr="00664EDB">
        <w:rPr>
          <w:rFonts w:ascii="Helvetica" w:eastAsia="新細明體" w:hAnsi="Helvetica" w:cs="Helvetica"/>
          <w:b/>
          <w:bCs/>
          <w:kern w:val="0"/>
          <w:sz w:val="21"/>
          <w:szCs w:val="21"/>
        </w:rPr>
        <w:t>例如棉花糖製作、挫冰等等。</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DIY Chinese Snacks:</w:t>
      </w:r>
      <w:r w:rsidRPr="00664EDB">
        <w:rPr>
          <w:rFonts w:ascii="Helvetica" w:eastAsia="新細明體" w:hAnsi="Helvetica" w:cs="Helvetica"/>
          <w:kern w:val="0"/>
          <w:sz w:val="21"/>
          <w:szCs w:val="21"/>
        </w:rPr>
        <w:t>Students will learn how to make traditional Chinese snacks in our brand new culinary classroom, including cotton candy and shaved ice.</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31" style="width:0;height:0" o:hralign="center" o:hrstd="t" o:hr="t" fillcolor="#a0a0a0" stroked="f"/>
        </w:pic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本地</w:t>
      </w:r>
      <w:r w:rsidRPr="00664EDB">
        <w:rPr>
          <w:rFonts w:ascii="Helvetica" w:eastAsia="新細明體" w:hAnsi="Helvetica" w:cs="Helvetica"/>
          <w:b/>
          <w:bCs/>
          <w:kern w:val="0"/>
          <w:sz w:val="21"/>
          <w:szCs w:val="21"/>
        </w:rPr>
        <w:t>/</w:t>
      </w:r>
      <w:r w:rsidRPr="00664EDB">
        <w:rPr>
          <w:rFonts w:ascii="Helvetica" w:eastAsia="新細明體" w:hAnsi="Helvetica" w:cs="Helvetica"/>
          <w:b/>
          <w:bCs/>
          <w:kern w:val="0"/>
          <w:sz w:val="21"/>
          <w:szCs w:val="21"/>
        </w:rPr>
        <w:t>國外學生一起學習：國外學生與本地學生一起上課、一起遊玩，促進彼此的交流，互相鷹架學習，使語言學習成效事半功倍。</w:t>
      </w:r>
    </w:p>
    <w:p w:rsidR="00DD1A93" w:rsidRPr="00664EDB" w:rsidRDefault="00DD1A93" w:rsidP="00DD1A93">
      <w:pPr>
        <w:widowControl/>
        <w:shd w:val="clear" w:color="auto" w:fill="FFFFFF"/>
        <w:snapToGrid/>
        <w:rPr>
          <w:rFonts w:ascii="Helvetica" w:eastAsia="新細明體" w:hAnsi="Helvetica" w:cs="Helvetica"/>
          <w:kern w:val="0"/>
          <w:sz w:val="21"/>
          <w:szCs w:val="21"/>
        </w:rPr>
      </w:pP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lastRenderedPageBreak/>
        <w:t>Cultural Exchange:</w:t>
      </w:r>
      <w:r w:rsidRPr="00664EDB">
        <w:rPr>
          <w:rFonts w:ascii="Helvetica" w:eastAsia="新細明體" w:hAnsi="Helvetica" w:cs="Helvetica"/>
          <w:kern w:val="0"/>
          <w:sz w:val="21"/>
          <w:szCs w:val="21"/>
        </w:rPr>
        <w:t>International and local students will have fully integrated schedules to foster cross-cultural friendships as well as a partner in learning.</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32" style="width:0;height:0" o:hralign="center" o:hrstd="t" o:hr="t" fillcolor="#a0a0a0" stroked="f"/>
        </w:pic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領導力課程：課程融合領導力學習，提倡「七個好習慣」，讓孩子學習良好的行為。課程編排多元化，以歌曲、故事、學習單提升孩子領導力的技巧。</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b/>
          <w:bCs/>
          <w:kern w:val="0"/>
          <w:sz w:val="21"/>
          <w:szCs w:val="21"/>
        </w:rPr>
        <w:t>Leadership Training:</w:t>
      </w:r>
      <w:r w:rsidRPr="00664EDB">
        <w:rPr>
          <w:rFonts w:ascii="Helvetica" w:eastAsia="新細明體" w:hAnsi="Helvetica" w:cs="Helvetica"/>
          <w:kern w:val="0"/>
          <w:sz w:val="21"/>
          <w:szCs w:val="21"/>
        </w:rPr>
        <w:t>The Leader in Me is incorporated into the students’ regular curriculum to promote the Seven Habits of Happy Kids. Through songs, stories, and worksheets, students are able to take responsibility and become outstanding leaders from a young age.</w:t>
      </w:r>
    </w:p>
    <w:p w:rsidR="00DD1A93" w:rsidRPr="00664EDB" w:rsidRDefault="00855A33" w:rsidP="00DD1A93">
      <w:pPr>
        <w:widowControl/>
        <w:shd w:val="clear" w:color="auto" w:fill="FFFFFF"/>
        <w:snapToGrid/>
        <w:spacing w:before="300" w:after="300"/>
        <w:rPr>
          <w:rFonts w:ascii="Helvetica" w:eastAsia="新細明體" w:hAnsi="Helvetica" w:cs="Helvetica"/>
          <w:kern w:val="0"/>
          <w:sz w:val="21"/>
          <w:szCs w:val="21"/>
        </w:rPr>
      </w:pPr>
      <w:r>
        <w:rPr>
          <w:rFonts w:ascii="Helvetica" w:eastAsia="新細明體" w:hAnsi="Helvetica" w:cs="Helvetica"/>
          <w:kern w:val="0"/>
          <w:sz w:val="21"/>
          <w:szCs w:val="21"/>
        </w:rPr>
        <w:pict>
          <v:rect id="_x0000_i1033" style="width:0;height:0" o:hralign="center" o:hrstd="t" o:hr="t" fillcolor="#a0a0a0" stroked="f"/>
        </w:pict>
      </w:r>
    </w:p>
    <w:p w:rsidR="00DD1A93" w:rsidRPr="00664EDB" w:rsidRDefault="00DD1A93" w:rsidP="00DD1A93">
      <w:pPr>
        <w:widowControl/>
        <w:shd w:val="clear" w:color="auto" w:fill="FFFFFF"/>
        <w:snapToGrid/>
        <w:spacing w:after="150"/>
        <w:outlineLvl w:val="1"/>
        <w:rPr>
          <w:rFonts w:ascii="inherit" w:eastAsia="新細明體" w:hAnsi="inherit" w:cs="Helvetica" w:hint="eastAsia"/>
          <w:kern w:val="0"/>
          <w:sz w:val="32"/>
          <w:szCs w:val="32"/>
        </w:rPr>
      </w:pPr>
      <w:r w:rsidRPr="00664EDB">
        <w:rPr>
          <w:rFonts w:ascii="inherit" w:eastAsia="新細明體" w:hAnsi="inherit" w:cs="Helvetica"/>
          <w:kern w:val="0"/>
          <w:sz w:val="32"/>
          <w:szCs w:val="32"/>
        </w:rPr>
        <w:t>報名時間</w:t>
      </w:r>
      <w:r w:rsidRPr="00664EDB">
        <w:rPr>
          <w:rFonts w:ascii="inherit" w:eastAsia="新細明體" w:hAnsi="inherit" w:cs="Helvetica"/>
          <w:kern w:val="0"/>
          <w:sz w:val="32"/>
          <w:szCs w:val="32"/>
        </w:rPr>
        <w:t xml:space="preserve"> Application Deadline</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kern w:val="0"/>
          <w:sz w:val="21"/>
          <w:szCs w:val="21"/>
        </w:rPr>
        <w:t>即日起開始線上報名，至</w:t>
      </w:r>
      <w:r w:rsidRPr="00664EDB">
        <w:rPr>
          <w:rFonts w:ascii="Helvetica" w:eastAsia="新細明體" w:hAnsi="Helvetica" w:cs="Helvetica"/>
          <w:kern w:val="0"/>
          <w:sz w:val="21"/>
          <w:szCs w:val="21"/>
        </w:rPr>
        <w:t>5</w:t>
      </w:r>
      <w:r w:rsidRPr="00664EDB">
        <w:rPr>
          <w:rFonts w:ascii="Helvetica" w:eastAsia="新細明體" w:hAnsi="Helvetica" w:cs="Helvetica"/>
          <w:kern w:val="0"/>
          <w:sz w:val="21"/>
          <w:szCs w:val="21"/>
        </w:rPr>
        <w:t>月</w:t>
      </w:r>
      <w:r w:rsidRPr="00664EDB">
        <w:rPr>
          <w:rFonts w:ascii="Helvetica" w:eastAsia="新細明體" w:hAnsi="Helvetica" w:cs="Helvetica"/>
          <w:kern w:val="0"/>
          <w:sz w:val="21"/>
          <w:szCs w:val="21"/>
        </w:rPr>
        <w:t>31</w:t>
      </w:r>
      <w:r w:rsidRPr="00664EDB">
        <w:rPr>
          <w:rFonts w:ascii="Helvetica" w:eastAsia="新細明體" w:hAnsi="Helvetica" w:cs="Helvetica"/>
          <w:kern w:val="0"/>
          <w:sz w:val="21"/>
          <w:szCs w:val="21"/>
        </w:rPr>
        <w:t>日額滿為止</w:t>
      </w:r>
    </w:p>
    <w:p w:rsidR="00DD1A93" w:rsidRPr="00664EDB" w:rsidRDefault="00DD1A93" w:rsidP="00DD1A93">
      <w:pPr>
        <w:widowControl/>
        <w:shd w:val="clear" w:color="auto" w:fill="FFFFFF"/>
        <w:snapToGrid/>
        <w:spacing w:before="100" w:beforeAutospacing="1" w:after="100" w:afterAutospacing="1"/>
        <w:rPr>
          <w:rFonts w:ascii="Helvetica" w:eastAsia="新細明體" w:hAnsi="Helvetica" w:cs="Helvetica"/>
          <w:kern w:val="0"/>
          <w:sz w:val="21"/>
          <w:szCs w:val="21"/>
        </w:rPr>
      </w:pPr>
      <w:r w:rsidRPr="00664EDB">
        <w:rPr>
          <w:rFonts w:ascii="Helvetica" w:eastAsia="新細明體" w:hAnsi="Helvetica" w:cs="Helvetica"/>
          <w:kern w:val="0"/>
          <w:sz w:val="21"/>
          <w:szCs w:val="21"/>
        </w:rPr>
        <w:t>Online registration is available until May 31 (or until spaces are filled)</w:t>
      </w:r>
    </w:p>
    <w:p w:rsidR="00C3364B" w:rsidRPr="00DD1A93" w:rsidRDefault="00C3364B"/>
    <w:sectPr w:rsidR="00C3364B" w:rsidRPr="00DD1A9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33" w:rsidRDefault="00855A33" w:rsidP="00DD1A93">
      <w:r>
        <w:separator/>
      </w:r>
    </w:p>
  </w:endnote>
  <w:endnote w:type="continuationSeparator" w:id="0">
    <w:p w:rsidR="00855A33" w:rsidRDefault="00855A33" w:rsidP="00DD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7282"/>
      <w:docPartObj>
        <w:docPartGallery w:val="Page Numbers (Bottom of Page)"/>
        <w:docPartUnique/>
      </w:docPartObj>
    </w:sdtPr>
    <w:sdtEndPr/>
    <w:sdtContent>
      <w:p w:rsidR="00DD1A93" w:rsidRDefault="00855A33">
        <w:pPr>
          <w:pStyle w:val="a5"/>
          <w:jc w:val="center"/>
        </w:pPr>
        <w:r>
          <w:fldChar w:fldCharType="begin"/>
        </w:r>
        <w:r>
          <w:instrText xml:space="preserve"> PAGE   \* MERGEFORMAT </w:instrText>
        </w:r>
        <w:r>
          <w:fldChar w:fldCharType="separate"/>
        </w:r>
        <w:r w:rsidR="00C25C63" w:rsidRPr="00C25C63">
          <w:rPr>
            <w:noProof/>
            <w:lang w:val="zh-TW"/>
          </w:rPr>
          <w:t>1</w:t>
        </w:r>
        <w:r>
          <w:rPr>
            <w:noProof/>
            <w:lang w:val="zh-TW"/>
          </w:rPr>
          <w:fldChar w:fldCharType="end"/>
        </w:r>
      </w:p>
    </w:sdtContent>
  </w:sdt>
  <w:p w:rsidR="00DD1A93" w:rsidRDefault="00DD1A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33" w:rsidRDefault="00855A33" w:rsidP="00DD1A93">
      <w:r>
        <w:separator/>
      </w:r>
    </w:p>
  </w:footnote>
  <w:footnote w:type="continuationSeparator" w:id="0">
    <w:p w:rsidR="00855A33" w:rsidRDefault="00855A33" w:rsidP="00DD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63EFC"/>
    <w:multiLevelType w:val="multilevel"/>
    <w:tmpl w:val="0E94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400C3"/>
    <w:multiLevelType w:val="multilevel"/>
    <w:tmpl w:val="BCFA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D6C30"/>
    <w:multiLevelType w:val="multilevel"/>
    <w:tmpl w:val="74CE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B5750"/>
    <w:multiLevelType w:val="multilevel"/>
    <w:tmpl w:val="CE98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93"/>
    <w:rsid w:val="00855A33"/>
    <w:rsid w:val="00C25C63"/>
    <w:rsid w:val="00C3364B"/>
    <w:rsid w:val="00DD1A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D572C-8C23-4760-AC95-5A270F88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3"/>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1A93"/>
    <w:pPr>
      <w:tabs>
        <w:tab w:val="center" w:pos="4153"/>
        <w:tab w:val="right" w:pos="8306"/>
      </w:tabs>
    </w:pPr>
    <w:rPr>
      <w:sz w:val="20"/>
    </w:rPr>
  </w:style>
  <w:style w:type="character" w:customStyle="1" w:styleId="a4">
    <w:name w:val="頁首 字元"/>
    <w:basedOn w:val="a0"/>
    <w:link w:val="a3"/>
    <w:uiPriority w:val="99"/>
    <w:semiHidden/>
    <w:rsid w:val="00DD1A93"/>
    <w:rPr>
      <w:sz w:val="20"/>
      <w:szCs w:val="20"/>
    </w:rPr>
  </w:style>
  <w:style w:type="paragraph" w:styleId="a5">
    <w:name w:val="footer"/>
    <w:basedOn w:val="a"/>
    <w:link w:val="a6"/>
    <w:uiPriority w:val="99"/>
    <w:unhideWhenUsed/>
    <w:rsid w:val="00DD1A93"/>
    <w:pPr>
      <w:tabs>
        <w:tab w:val="center" w:pos="4153"/>
        <w:tab w:val="right" w:pos="8306"/>
      </w:tabs>
    </w:pPr>
    <w:rPr>
      <w:sz w:val="20"/>
    </w:rPr>
  </w:style>
  <w:style w:type="character" w:customStyle="1" w:styleId="a6">
    <w:name w:val="頁尾 字元"/>
    <w:basedOn w:val="a0"/>
    <w:link w:val="a5"/>
    <w:uiPriority w:val="99"/>
    <w:rsid w:val="00DD1A93"/>
    <w:rPr>
      <w:sz w:val="20"/>
      <w:szCs w:val="20"/>
    </w:rPr>
  </w:style>
  <w:style w:type="paragraph" w:customStyle="1" w:styleId="a7">
    <w:name w:val="首長"/>
    <w:basedOn w:val="a"/>
    <w:rsid w:val="00DD1A93"/>
    <w:pPr>
      <w:spacing w:line="50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4173</Characters>
  <Application>Microsoft Office Word</Application>
  <DocSecurity>0</DocSecurity>
  <Lines>34</Lines>
  <Paragraphs>9</Paragraphs>
  <ScaleCrop>false</ScaleCrop>
  <Company>C.M.T</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Jou-Ting</dc:creator>
  <cp:keywords/>
  <dc:description/>
  <cp:lastModifiedBy>user</cp:lastModifiedBy>
  <cp:revision>2</cp:revision>
  <dcterms:created xsi:type="dcterms:W3CDTF">2017-02-22T02:53:00Z</dcterms:created>
  <dcterms:modified xsi:type="dcterms:W3CDTF">2017-02-22T02:53:00Z</dcterms:modified>
</cp:coreProperties>
</file>